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66C5" w14:textId="01222EBC"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r w:rsidR="00C3520F">
        <w:rPr>
          <w:rFonts w:ascii="Century Gothic" w:hAnsi="Century Gothic"/>
          <w:b/>
          <w:sz w:val="20"/>
        </w:rPr>
        <w:tab/>
      </w:r>
      <w:r w:rsidR="00C3520F">
        <w:rPr>
          <w:rFonts w:ascii="Century Gothic" w:hAnsi="Century Gothic"/>
          <w:b/>
          <w:sz w:val="20"/>
        </w:rPr>
        <w:tab/>
      </w:r>
      <w:r w:rsidR="00C3520F">
        <w:rPr>
          <w:rFonts w:ascii="Century Gothic" w:hAnsi="Century Gothic"/>
          <w:b/>
          <w:sz w:val="20"/>
        </w:rPr>
        <w:tab/>
      </w:r>
      <w:r w:rsidR="00C3520F">
        <w:rPr>
          <w:rFonts w:ascii="Century Gothic" w:hAnsi="Century Gothic"/>
          <w:b/>
          <w:sz w:val="20"/>
        </w:rPr>
        <w:tab/>
      </w:r>
      <w:r w:rsidR="00C3520F">
        <w:rPr>
          <w:rFonts w:ascii="Century Gothic" w:hAnsi="Century Gothic"/>
          <w:b/>
          <w:sz w:val="20"/>
        </w:rPr>
        <w:tab/>
      </w:r>
      <w:r w:rsidR="00C3520F" w:rsidRPr="00C3520F">
        <w:rPr>
          <w:rFonts w:ascii="Century Gothic" w:hAnsi="Century Gothic"/>
          <w:b/>
          <w:sz w:val="20"/>
          <w:highlight w:val="yellow"/>
        </w:rPr>
        <w:t>AMENDED</w:t>
      </w:r>
    </w:p>
    <w:p w14:paraId="3D5B81A3" w14:textId="77777777" w:rsidR="008B42A0" w:rsidRDefault="00F06EB2" w:rsidP="00B20E50">
      <w:pPr>
        <w:rPr>
          <w:rFonts w:ascii="Century Gothic" w:hAnsi="Century Gothic"/>
          <w:b/>
          <w:sz w:val="20"/>
        </w:rPr>
      </w:pPr>
      <w:r>
        <w:rPr>
          <w:rFonts w:ascii="Century Gothic" w:hAnsi="Century Gothic"/>
          <w:b/>
          <w:sz w:val="20"/>
        </w:rPr>
        <w:t>April 21</w:t>
      </w:r>
      <w:r w:rsidR="0094037B">
        <w:rPr>
          <w:rFonts w:ascii="Century Gothic" w:hAnsi="Century Gothic"/>
          <w:b/>
          <w:sz w:val="20"/>
        </w:rPr>
        <w:t>, 2021</w:t>
      </w:r>
      <w:r w:rsidR="00D13F5F">
        <w:rPr>
          <w:rFonts w:ascii="Century Gothic" w:hAnsi="Century Gothic"/>
          <w:b/>
          <w:sz w:val="20"/>
        </w:rPr>
        <w:t xml:space="preserve"> 7:00 pm</w:t>
      </w:r>
    </w:p>
    <w:p w14:paraId="7A891D88"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793EEA02" w14:textId="77777777" w:rsidR="0094037B" w:rsidRDefault="00D13F5F" w:rsidP="00B20E50">
      <w:pPr>
        <w:rPr>
          <w:rFonts w:ascii="Century Gothic" w:hAnsi="Century Gothic"/>
          <w:b/>
          <w:sz w:val="20"/>
        </w:rPr>
      </w:pPr>
      <w:r>
        <w:rPr>
          <w:rFonts w:ascii="Century Gothic" w:hAnsi="Century Gothic"/>
          <w:b/>
          <w:sz w:val="20"/>
        </w:rPr>
        <w:t>Masks and 6 foot distancing required</w:t>
      </w:r>
      <w:r w:rsidR="0094037B">
        <w:rPr>
          <w:rFonts w:ascii="Century Gothic" w:hAnsi="Century Gothic"/>
          <w:b/>
          <w:sz w:val="20"/>
        </w:rPr>
        <w:t xml:space="preserve"> </w:t>
      </w:r>
    </w:p>
    <w:p w14:paraId="7DA43573"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1FA37E2E" w14:textId="72199639" w:rsidR="00B20E50" w:rsidRPr="00CE4030" w:rsidRDefault="001F781B" w:rsidP="00B20E50">
      <w:pPr>
        <w:rPr>
          <w:rFonts w:ascii="Century Gothic" w:hAnsi="Century Gothic"/>
          <w:b/>
          <w:sz w:val="20"/>
        </w:rPr>
      </w:pPr>
      <w:r>
        <w:rPr>
          <w:rFonts w:ascii="Century Gothic" w:hAnsi="Century Gothic"/>
          <w:b/>
          <w:sz w:val="20"/>
          <w:u w:val="single"/>
        </w:rPr>
        <w:t>Meeting Minutes</w:t>
      </w:r>
    </w:p>
    <w:p w14:paraId="5E2C78DC" w14:textId="77777777" w:rsidR="00B20E50" w:rsidRPr="00D9449E" w:rsidRDefault="00B20E50" w:rsidP="00B20E50">
      <w:pPr>
        <w:rPr>
          <w:rFonts w:ascii="Century Gothic" w:hAnsi="Century Gothic"/>
          <w:b/>
          <w:sz w:val="20"/>
          <w:u w:val="single"/>
        </w:rPr>
      </w:pPr>
    </w:p>
    <w:p w14:paraId="6B257B11"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7EF31A4"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4E501ACC"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7220E31E" w14:textId="77777777"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14:paraId="72B5DC06"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45C6C233"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514E748" w14:textId="77777777" w:rsidR="00A87E13" w:rsidRPr="00225BF3" w:rsidRDefault="00A87E13" w:rsidP="00B20E50">
      <w:pPr>
        <w:rPr>
          <w:rFonts w:ascii="Century Gothic" w:hAnsi="Century Gothic"/>
          <w:b/>
          <w:szCs w:val="24"/>
          <w:u w:val="single"/>
        </w:rPr>
      </w:pPr>
    </w:p>
    <w:p w14:paraId="3DF99D4F" w14:textId="77777777"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0B2CC4">
        <w:rPr>
          <w:rFonts w:ascii="Century Gothic" w:hAnsi="Century Gothic"/>
          <w:b/>
          <w:sz w:val="22"/>
          <w:szCs w:val="22"/>
        </w:rPr>
        <w:t xml:space="preserve"> 7:00pm</w:t>
      </w:r>
    </w:p>
    <w:p w14:paraId="2C14A5C2" w14:textId="77777777" w:rsidR="00B20E50" w:rsidRDefault="00B20E50" w:rsidP="00B20E50">
      <w:pPr>
        <w:ind w:left="720"/>
        <w:rPr>
          <w:rFonts w:ascii="Century Gothic" w:hAnsi="Century Gothic"/>
          <w:b/>
          <w:sz w:val="22"/>
          <w:szCs w:val="22"/>
        </w:rPr>
      </w:pPr>
    </w:p>
    <w:p w14:paraId="2F27D6F3" w14:textId="77777777"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0B2CC4">
        <w:rPr>
          <w:rFonts w:ascii="Century Gothic" w:hAnsi="Century Gothic"/>
          <w:b/>
          <w:sz w:val="22"/>
          <w:szCs w:val="22"/>
        </w:rPr>
        <w:tab/>
        <w:t>Motion Mike Tiedeman makes a motion to approve the agenda  Second Chris Johnson</w:t>
      </w:r>
      <w:r w:rsidR="000B2CC4">
        <w:rPr>
          <w:rFonts w:ascii="Century Gothic" w:hAnsi="Century Gothic"/>
          <w:b/>
          <w:sz w:val="22"/>
          <w:szCs w:val="22"/>
        </w:rPr>
        <w:tab/>
      </w:r>
      <w:r w:rsidR="000B2CC4">
        <w:rPr>
          <w:rFonts w:ascii="Century Gothic" w:hAnsi="Century Gothic"/>
          <w:b/>
          <w:sz w:val="22"/>
          <w:szCs w:val="22"/>
        </w:rPr>
        <w:tab/>
        <w:t>Passed</w:t>
      </w:r>
      <w:r w:rsidR="000B2CC4">
        <w:rPr>
          <w:rFonts w:ascii="Century Gothic" w:hAnsi="Century Gothic"/>
          <w:b/>
          <w:sz w:val="22"/>
          <w:szCs w:val="22"/>
          <w:u w:val="single"/>
        </w:rPr>
        <w:t xml:space="preserve"> X</w:t>
      </w:r>
    </w:p>
    <w:p w14:paraId="266DE918" w14:textId="77777777" w:rsidR="00B20E50" w:rsidRDefault="00B20E50" w:rsidP="00B20E50">
      <w:pPr>
        <w:pStyle w:val="ListParagraph"/>
        <w:rPr>
          <w:rFonts w:ascii="Century Gothic" w:hAnsi="Century Gothic"/>
          <w:b/>
          <w:sz w:val="22"/>
          <w:szCs w:val="22"/>
        </w:rPr>
      </w:pPr>
    </w:p>
    <w:p w14:paraId="6193F5C3"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044834F3"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14:paraId="61241276" w14:textId="07CA5A95" w:rsidR="00B20E50" w:rsidRDefault="00B20E50" w:rsidP="00B20E50">
      <w:pPr>
        <w:ind w:left="720"/>
        <w:rPr>
          <w:rFonts w:ascii="Century Gothic" w:hAnsi="Century Gothic"/>
          <w:b/>
          <w:sz w:val="22"/>
          <w:szCs w:val="22"/>
          <w:u w:val="single"/>
        </w:rPr>
      </w:pPr>
      <w:r>
        <w:rPr>
          <w:rFonts w:ascii="Century Gothic" w:hAnsi="Century Gothic"/>
          <w:b/>
          <w:sz w:val="22"/>
          <w:szCs w:val="22"/>
        </w:rPr>
        <w:t>Disbursements</w:t>
      </w:r>
      <w:r w:rsidR="000B2CC4">
        <w:rPr>
          <w:rFonts w:ascii="Century Gothic" w:hAnsi="Century Gothic"/>
          <w:b/>
          <w:sz w:val="22"/>
          <w:szCs w:val="22"/>
        </w:rPr>
        <w:t xml:space="preserve"> Motion was made by Gill Saunders to approve the minutes and the disbursements.  Second </w:t>
      </w:r>
      <w:r w:rsidR="000B2CC4">
        <w:rPr>
          <w:rFonts w:ascii="Century Gothic" w:hAnsi="Century Gothic"/>
          <w:b/>
          <w:sz w:val="22"/>
          <w:szCs w:val="22"/>
        </w:rPr>
        <w:tab/>
        <w:t xml:space="preserve">Jeff Peed </w:t>
      </w:r>
      <w:r w:rsidR="000B2CC4">
        <w:rPr>
          <w:rFonts w:ascii="Century Gothic" w:hAnsi="Century Gothic"/>
          <w:b/>
          <w:sz w:val="22"/>
          <w:szCs w:val="22"/>
        </w:rPr>
        <w:tab/>
        <w:t xml:space="preserve">Passed </w:t>
      </w:r>
      <w:r w:rsidR="000B2CC4" w:rsidRPr="000B2CC4">
        <w:rPr>
          <w:rFonts w:ascii="Century Gothic" w:hAnsi="Century Gothic"/>
          <w:b/>
          <w:sz w:val="22"/>
          <w:szCs w:val="22"/>
          <w:u w:val="single"/>
        </w:rPr>
        <w:t>X</w:t>
      </w:r>
    </w:p>
    <w:p w14:paraId="7901B69B" w14:textId="51C74627" w:rsidR="00F92778" w:rsidRDefault="00F92778" w:rsidP="00B20E50">
      <w:pPr>
        <w:ind w:left="720"/>
        <w:rPr>
          <w:rFonts w:ascii="Century Gothic" w:hAnsi="Century Gothic"/>
          <w:b/>
          <w:sz w:val="22"/>
          <w:szCs w:val="22"/>
        </w:rPr>
      </w:pPr>
    </w:p>
    <w:p w14:paraId="64DB2B18" w14:textId="70B30630" w:rsidR="00F92778" w:rsidRDefault="00F92778" w:rsidP="00B20E50">
      <w:pPr>
        <w:ind w:left="720"/>
        <w:rPr>
          <w:rFonts w:ascii="Century Gothic" w:hAnsi="Century Gothic"/>
          <w:b/>
          <w:sz w:val="22"/>
          <w:szCs w:val="22"/>
        </w:rPr>
      </w:pPr>
      <w:r>
        <w:rPr>
          <w:rFonts w:ascii="Century Gothic" w:hAnsi="Century Gothic"/>
          <w:b/>
          <w:sz w:val="22"/>
          <w:szCs w:val="22"/>
        </w:rPr>
        <w:t xml:space="preserve">Wanda thanked Cally for </w:t>
      </w:r>
      <w:r w:rsidR="006C7095">
        <w:rPr>
          <w:rFonts w:ascii="Century Gothic" w:hAnsi="Century Gothic"/>
          <w:b/>
          <w:sz w:val="22"/>
          <w:szCs w:val="22"/>
        </w:rPr>
        <w:t>all</w:t>
      </w:r>
      <w:r>
        <w:rPr>
          <w:rFonts w:ascii="Century Gothic" w:hAnsi="Century Gothic"/>
          <w:b/>
          <w:sz w:val="22"/>
          <w:szCs w:val="22"/>
        </w:rPr>
        <w:t xml:space="preserve"> the work that she has done on the sound system and the Zoom meeting.  Council agreed.</w:t>
      </w:r>
    </w:p>
    <w:p w14:paraId="3FE51DF2" w14:textId="77777777" w:rsidR="00B20E50" w:rsidRDefault="00B20E50" w:rsidP="00B20E50">
      <w:pPr>
        <w:pStyle w:val="ListParagraph"/>
        <w:ind w:left="360"/>
        <w:rPr>
          <w:rFonts w:ascii="Century Gothic" w:hAnsi="Century Gothic"/>
          <w:b/>
          <w:sz w:val="22"/>
          <w:szCs w:val="22"/>
        </w:rPr>
      </w:pPr>
    </w:p>
    <w:p w14:paraId="53BAA807" w14:textId="2C92C44C" w:rsidR="00417FA2" w:rsidRDefault="00417FA2" w:rsidP="00417FA2">
      <w:pPr>
        <w:numPr>
          <w:ilvl w:val="0"/>
          <w:numId w:val="6"/>
        </w:numPr>
        <w:rPr>
          <w:rFonts w:ascii="Century Gothic" w:hAnsi="Century Gothic"/>
          <w:b/>
          <w:sz w:val="22"/>
          <w:szCs w:val="22"/>
        </w:rPr>
      </w:pPr>
      <w:r>
        <w:rPr>
          <w:rFonts w:ascii="Century Gothic" w:hAnsi="Century Gothic"/>
          <w:b/>
          <w:sz w:val="22"/>
          <w:szCs w:val="22"/>
        </w:rPr>
        <w:t>NON-AGENDA ITEM</w:t>
      </w:r>
      <w:r w:rsidR="000B2CC4">
        <w:rPr>
          <w:rFonts w:ascii="Century Gothic" w:hAnsi="Century Gothic"/>
          <w:b/>
          <w:sz w:val="22"/>
          <w:szCs w:val="22"/>
        </w:rPr>
        <w:t xml:space="preserve"> Bruce Bair reports that Laska called him to come down to check that She was disconnected from the sewer and water.  He said that she was disconnected but then he went ahead and capped off the Sewer and the water was disconnected.  Wanda asked Laska if she was living in the RV and Laska said she was not, but that she was using it as an office.  Wanda stated that she is in compliance with the Town code.</w:t>
      </w:r>
      <w:r w:rsidR="008B19CE">
        <w:rPr>
          <w:rFonts w:ascii="Century Gothic" w:hAnsi="Century Gothic"/>
          <w:b/>
          <w:sz w:val="22"/>
          <w:szCs w:val="22"/>
        </w:rPr>
        <w:t xml:space="preserve">  Bruce then reported that regarding the “grandfather” question regarding Nathan </w:t>
      </w:r>
      <w:r w:rsidR="006C7095">
        <w:rPr>
          <w:rFonts w:ascii="Century Gothic" w:hAnsi="Century Gothic"/>
          <w:b/>
          <w:sz w:val="22"/>
          <w:szCs w:val="22"/>
        </w:rPr>
        <w:t>Sponseller’ property</w:t>
      </w:r>
      <w:r w:rsidR="008B19CE">
        <w:rPr>
          <w:rFonts w:ascii="Century Gothic" w:hAnsi="Century Gothic"/>
          <w:b/>
          <w:sz w:val="22"/>
          <w:szCs w:val="22"/>
        </w:rPr>
        <w:t xml:space="preserve"> on Cedar Ave.  that the decision is up to the council.   Town Attorney Bo Nerlin suggested that the town work towards a Variance ordinance.  He suggested that the town have a public hearing in regards to variances that are requested in Town.  </w:t>
      </w:r>
    </w:p>
    <w:p w14:paraId="3ACCE996" w14:textId="56CA4B7E" w:rsidR="00F678E9" w:rsidRPr="00A23C82" w:rsidRDefault="00F678E9" w:rsidP="009B47EB">
      <w:pPr>
        <w:ind w:left="450"/>
        <w:rPr>
          <w:rFonts w:ascii="Century Gothic" w:hAnsi="Century Gothic"/>
          <w:b/>
          <w:color w:val="FF0000"/>
          <w:sz w:val="22"/>
          <w:szCs w:val="22"/>
        </w:rPr>
      </w:pPr>
      <w:r>
        <w:rPr>
          <w:rFonts w:ascii="Century Gothic" w:hAnsi="Century Gothic"/>
          <w:b/>
          <w:sz w:val="22"/>
          <w:szCs w:val="22"/>
        </w:rPr>
        <w:t>Bruce asked the council how they would like</w:t>
      </w:r>
      <w:r w:rsidR="003E12AF">
        <w:rPr>
          <w:rFonts w:ascii="Century Gothic" w:hAnsi="Century Gothic"/>
          <w:b/>
          <w:sz w:val="22"/>
          <w:szCs w:val="22"/>
        </w:rPr>
        <w:t xml:space="preserve"> </w:t>
      </w:r>
      <w:r>
        <w:rPr>
          <w:rFonts w:ascii="Century Gothic" w:hAnsi="Century Gothic"/>
          <w:b/>
          <w:sz w:val="22"/>
          <w:szCs w:val="22"/>
        </w:rPr>
        <w:t xml:space="preserve">to proceed with the property next to the water dispenser.  After much discussion they suggested that we get a broker to give us an idea </w:t>
      </w:r>
      <w:r w:rsidR="006C7095">
        <w:rPr>
          <w:rFonts w:ascii="Century Gothic" w:hAnsi="Century Gothic"/>
          <w:b/>
          <w:sz w:val="22"/>
          <w:szCs w:val="22"/>
        </w:rPr>
        <w:t>of what</w:t>
      </w:r>
      <w:r>
        <w:rPr>
          <w:rFonts w:ascii="Century Gothic" w:hAnsi="Century Gothic"/>
          <w:b/>
          <w:sz w:val="22"/>
          <w:szCs w:val="22"/>
        </w:rPr>
        <w:t xml:space="preserve"> the value would be.  Bruce will talk to Needle</w:t>
      </w:r>
      <w:r w:rsidR="009B47EB">
        <w:rPr>
          <w:rFonts w:ascii="Century Gothic" w:hAnsi="Century Gothic"/>
          <w:b/>
          <w:sz w:val="22"/>
          <w:szCs w:val="22"/>
        </w:rPr>
        <w:t xml:space="preserve"> </w:t>
      </w:r>
      <w:r w:rsidR="00A23C82">
        <w:rPr>
          <w:rFonts w:ascii="Century Gothic" w:hAnsi="Century Gothic"/>
          <w:b/>
          <w:sz w:val="22"/>
          <w:szCs w:val="22"/>
        </w:rPr>
        <w:t>R</w:t>
      </w:r>
      <w:r>
        <w:rPr>
          <w:rFonts w:ascii="Century Gothic" w:hAnsi="Century Gothic"/>
          <w:b/>
          <w:sz w:val="22"/>
          <w:szCs w:val="22"/>
        </w:rPr>
        <w:t>ock</w:t>
      </w:r>
      <w:r w:rsidR="00FA1C0B">
        <w:rPr>
          <w:rFonts w:ascii="Century Gothic" w:hAnsi="Century Gothic"/>
          <w:b/>
          <w:sz w:val="22"/>
          <w:szCs w:val="22"/>
        </w:rPr>
        <w:t xml:space="preserve"> Mtn</w:t>
      </w:r>
      <w:r w:rsidR="0089746E">
        <w:rPr>
          <w:rFonts w:ascii="Century Gothic" w:hAnsi="Century Gothic"/>
          <w:b/>
          <w:sz w:val="22"/>
          <w:szCs w:val="22"/>
        </w:rPr>
        <w:t xml:space="preserve"> Realty </w:t>
      </w:r>
      <w:r w:rsidR="00E13919">
        <w:rPr>
          <w:rFonts w:ascii="Century Gothic" w:hAnsi="Century Gothic"/>
          <w:b/>
          <w:sz w:val="22"/>
          <w:szCs w:val="22"/>
        </w:rPr>
        <w:t>regarding</w:t>
      </w:r>
      <w:r w:rsidR="0089746E">
        <w:rPr>
          <w:rFonts w:ascii="Century Gothic" w:hAnsi="Century Gothic"/>
          <w:b/>
          <w:sz w:val="22"/>
          <w:szCs w:val="22"/>
        </w:rPr>
        <w:t xml:space="preserve"> that.  </w:t>
      </w:r>
      <w:r w:rsidR="00FA1C0B" w:rsidRPr="00A23C82">
        <w:rPr>
          <w:rFonts w:ascii="Century Gothic" w:hAnsi="Century Gothic"/>
          <w:b/>
          <w:color w:val="FF0000"/>
          <w:sz w:val="22"/>
          <w:szCs w:val="22"/>
        </w:rPr>
        <w:t>Bo</w:t>
      </w:r>
      <w:r w:rsidR="00BF6179" w:rsidRPr="00A23C82">
        <w:rPr>
          <w:rFonts w:ascii="Century Gothic" w:hAnsi="Century Gothic"/>
          <w:b/>
          <w:color w:val="FF0000"/>
          <w:sz w:val="22"/>
          <w:szCs w:val="22"/>
        </w:rPr>
        <w:t xml:space="preserve"> </w:t>
      </w:r>
      <w:r w:rsidR="00FA1C0B" w:rsidRPr="00A23C82">
        <w:rPr>
          <w:rFonts w:ascii="Century Gothic" w:hAnsi="Century Gothic"/>
          <w:b/>
          <w:color w:val="FF0000"/>
          <w:sz w:val="22"/>
          <w:szCs w:val="22"/>
        </w:rPr>
        <w:t>recommend</w:t>
      </w:r>
      <w:r w:rsidR="00BF6179" w:rsidRPr="00A23C82">
        <w:rPr>
          <w:rFonts w:ascii="Century Gothic" w:hAnsi="Century Gothic"/>
          <w:b/>
          <w:color w:val="FF0000"/>
          <w:sz w:val="22"/>
          <w:szCs w:val="22"/>
        </w:rPr>
        <w:t xml:space="preserve">ed that the town get a Broker Price Opinion.   Bo </w:t>
      </w:r>
      <w:r w:rsidR="00A23C82" w:rsidRPr="00A23C82">
        <w:rPr>
          <w:rFonts w:ascii="Century Gothic" w:hAnsi="Century Gothic"/>
          <w:b/>
          <w:color w:val="FF0000"/>
          <w:sz w:val="22"/>
          <w:szCs w:val="22"/>
        </w:rPr>
        <w:t xml:space="preserve">also </w:t>
      </w:r>
      <w:r w:rsidR="00BF6179" w:rsidRPr="00A23C82">
        <w:rPr>
          <w:rFonts w:ascii="Century Gothic" w:hAnsi="Century Gothic"/>
          <w:b/>
          <w:color w:val="FF0000"/>
          <w:sz w:val="22"/>
          <w:szCs w:val="22"/>
        </w:rPr>
        <w:t>recommended if it goes under contract</w:t>
      </w:r>
      <w:r w:rsidR="00A23C82" w:rsidRPr="00A23C82">
        <w:rPr>
          <w:rFonts w:ascii="Century Gothic" w:hAnsi="Century Gothic"/>
          <w:b/>
          <w:color w:val="FF0000"/>
          <w:sz w:val="22"/>
          <w:szCs w:val="22"/>
        </w:rPr>
        <w:t>,</w:t>
      </w:r>
      <w:r w:rsidR="00BF6179" w:rsidRPr="00A23C82">
        <w:rPr>
          <w:rFonts w:ascii="Century Gothic" w:hAnsi="Century Gothic"/>
          <w:b/>
          <w:color w:val="FF0000"/>
          <w:sz w:val="22"/>
          <w:szCs w:val="22"/>
        </w:rPr>
        <w:t xml:space="preserve"> the Town should get an appraisal </w:t>
      </w:r>
      <w:r w:rsidR="00E13919" w:rsidRPr="00A23C82">
        <w:rPr>
          <w:rFonts w:ascii="Century Gothic" w:hAnsi="Century Gothic"/>
          <w:b/>
          <w:color w:val="FF0000"/>
          <w:sz w:val="22"/>
          <w:szCs w:val="22"/>
        </w:rPr>
        <w:t>but, in the contract,</w:t>
      </w:r>
      <w:r w:rsidR="00E13919">
        <w:rPr>
          <w:rFonts w:ascii="Century Gothic" w:hAnsi="Century Gothic"/>
          <w:b/>
          <w:color w:val="FF0000"/>
          <w:sz w:val="22"/>
          <w:szCs w:val="22"/>
        </w:rPr>
        <w:t xml:space="preserve"> </w:t>
      </w:r>
      <w:r w:rsidR="00BF6179" w:rsidRPr="00A23C82">
        <w:rPr>
          <w:rFonts w:ascii="Century Gothic" w:hAnsi="Century Gothic"/>
          <w:b/>
          <w:color w:val="FF0000"/>
          <w:sz w:val="22"/>
          <w:szCs w:val="22"/>
        </w:rPr>
        <w:t>it be stated the buyer and the seller split the cost of the</w:t>
      </w:r>
      <w:r w:rsidR="00A23C82" w:rsidRPr="00A23C82">
        <w:rPr>
          <w:rFonts w:ascii="Century Gothic" w:hAnsi="Century Gothic"/>
          <w:b/>
          <w:color w:val="FF0000"/>
          <w:sz w:val="22"/>
          <w:szCs w:val="22"/>
        </w:rPr>
        <w:t xml:space="preserve"> appraisal</w:t>
      </w:r>
      <w:r w:rsidR="00BF6179" w:rsidRPr="00A23C82">
        <w:rPr>
          <w:rFonts w:ascii="Century Gothic" w:hAnsi="Century Gothic"/>
          <w:b/>
          <w:color w:val="FF0000"/>
          <w:sz w:val="22"/>
          <w:szCs w:val="22"/>
        </w:rPr>
        <w:t xml:space="preserve"> or the seller pay for it</w:t>
      </w:r>
      <w:r w:rsidR="00E13919">
        <w:rPr>
          <w:rFonts w:ascii="Century Gothic" w:hAnsi="Century Gothic"/>
          <w:b/>
          <w:color w:val="FF0000"/>
          <w:sz w:val="22"/>
          <w:szCs w:val="22"/>
        </w:rPr>
        <w:t>, whichever the Town decides.</w:t>
      </w:r>
    </w:p>
    <w:p w14:paraId="6229FF8C" w14:textId="2F7C4CCE" w:rsidR="009B47EB" w:rsidRDefault="009B47EB" w:rsidP="009B47EB">
      <w:pPr>
        <w:ind w:left="450"/>
        <w:rPr>
          <w:rFonts w:ascii="Century Gothic" w:hAnsi="Century Gothic"/>
          <w:b/>
          <w:sz w:val="22"/>
          <w:szCs w:val="22"/>
        </w:rPr>
      </w:pPr>
      <w:r>
        <w:rPr>
          <w:rFonts w:ascii="Century Gothic" w:hAnsi="Century Gothic"/>
          <w:b/>
          <w:sz w:val="22"/>
          <w:szCs w:val="22"/>
        </w:rPr>
        <w:t xml:space="preserve">Jeff Peed made a motion, that the Town get a </w:t>
      </w:r>
      <w:r w:rsidR="0094417F">
        <w:rPr>
          <w:rFonts w:ascii="Century Gothic" w:hAnsi="Century Gothic"/>
          <w:b/>
          <w:sz w:val="22"/>
          <w:szCs w:val="22"/>
        </w:rPr>
        <w:t>B</w:t>
      </w:r>
      <w:r>
        <w:rPr>
          <w:rFonts w:ascii="Century Gothic" w:hAnsi="Century Gothic"/>
          <w:b/>
          <w:sz w:val="22"/>
          <w:szCs w:val="22"/>
        </w:rPr>
        <w:t xml:space="preserve">roker </w:t>
      </w:r>
      <w:r w:rsidR="0094417F">
        <w:rPr>
          <w:rFonts w:ascii="Century Gothic" w:hAnsi="Century Gothic"/>
          <w:b/>
          <w:sz w:val="22"/>
          <w:szCs w:val="22"/>
        </w:rPr>
        <w:t>P</w:t>
      </w:r>
      <w:r>
        <w:rPr>
          <w:rFonts w:ascii="Century Gothic" w:hAnsi="Century Gothic"/>
          <w:b/>
          <w:sz w:val="22"/>
          <w:szCs w:val="22"/>
        </w:rPr>
        <w:t>rice Opinion</w:t>
      </w:r>
      <w:r w:rsidR="0094417F">
        <w:rPr>
          <w:rFonts w:ascii="Century Gothic" w:hAnsi="Century Gothic"/>
          <w:b/>
          <w:sz w:val="22"/>
          <w:szCs w:val="22"/>
        </w:rPr>
        <w:t>.</w:t>
      </w:r>
      <w:r>
        <w:rPr>
          <w:rFonts w:ascii="Century Gothic" w:hAnsi="Century Gothic"/>
          <w:b/>
          <w:sz w:val="22"/>
          <w:szCs w:val="22"/>
        </w:rPr>
        <w:t xml:space="preserve"> Gill Saunders seconds the motion.  Motion passed.  </w:t>
      </w:r>
    </w:p>
    <w:p w14:paraId="003D98D2" w14:textId="77777777" w:rsidR="00B20E50" w:rsidRDefault="00B20E50" w:rsidP="000B2CC4">
      <w:pPr>
        <w:rPr>
          <w:rFonts w:ascii="Century Gothic" w:hAnsi="Century Gothic"/>
          <w:b/>
          <w:sz w:val="22"/>
          <w:szCs w:val="22"/>
        </w:rPr>
      </w:pPr>
    </w:p>
    <w:p w14:paraId="561C6689" w14:textId="77777777"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lastRenderedPageBreak/>
        <w:t>ANNOUNCEMENTS</w:t>
      </w:r>
      <w:r w:rsidR="000B2CC4">
        <w:rPr>
          <w:rFonts w:ascii="Century Gothic" w:hAnsi="Century Gothic"/>
          <w:b/>
          <w:sz w:val="22"/>
          <w:szCs w:val="22"/>
        </w:rPr>
        <w:t xml:space="preserve"> Music in the park May 15, 2021 7:00</w:t>
      </w:r>
    </w:p>
    <w:p w14:paraId="1A968318" w14:textId="77777777" w:rsidR="00B20E50" w:rsidRDefault="00B20E50" w:rsidP="00B20E50">
      <w:pPr>
        <w:rPr>
          <w:rFonts w:ascii="Century Gothic" w:hAnsi="Century Gothic"/>
          <w:b/>
          <w:sz w:val="22"/>
          <w:szCs w:val="22"/>
        </w:rPr>
      </w:pPr>
    </w:p>
    <w:p w14:paraId="1B2FF21C" w14:textId="77777777" w:rsidR="00417FA2" w:rsidRDefault="00417FA2" w:rsidP="00417FA2">
      <w:pPr>
        <w:ind w:left="810"/>
        <w:rPr>
          <w:rFonts w:ascii="Century Gothic" w:hAnsi="Century Gothic"/>
          <w:b/>
          <w:sz w:val="22"/>
          <w:szCs w:val="22"/>
        </w:rPr>
      </w:pPr>
    </w:p>
    <w:p w14:paraId="1967CD1A" w14:textId="77777777" w:rsidR="00417FA2" w:rsidRDefault="00417FA2" w:rsidP="00417FA2">
      <w:pPr>
        <w:pStyle w:val="ListParagraph"/>
        <w:rPr>
          <w:rFonts w:ascii="Century Gothic" w:hAnsi="Century Gothic"/>
          <w:b/>
          <w:sz w:val="22"/>
          <w:szCs w:val="22"/>
        </w:rPr>
      </w:pPr>
    </w:p>
    <w:p w14:paraId="3E342960" w14:textId="77777777" w:rsidR="00216A9D" w:rsidRDefault="00B20E50" w:rsidP="00216A9D">
      <w:pPr>
        <w:numPr>
          <w:ilvl w:val="0"/>
          <w:numId w:val="6"/>
        </w:numPr>
        <w:rPr>
          <w:rFonts w:ascii="Century Gothic" w:hAnsi="Century Gothic"/>
          <w:b/>
          <w:sz w:val="22"/>
          <w:szCs w:val="22"/>
        </w:rPr>
      </w:pPr>
      <w:r>
        <w:rPr>
          <w:rFonts w:ascii="Century Gothic" w:hAnsi="Century Gothic"/>
          <w:b/>
          <w:sz w:val="22"/>
          <w:szCs w:val="22"/>
        </w:rPr>
        <w:t xml:space="preserve">OLD BUSINESS* </w:t>
      </w:r>
    </w:p>
    <w:p w14:paraId="722413ED" w14:textId="77777777" w:rsidR="00216A9D" w:rsidRDefault="00216A9D" w:rsidP="00216A9D">
      <w:pPr>
        <w:pStyle w:val="ListParagraph"/>
        <w:rPr>
          <w:rFonts w:ascii="Century Gothic" w:hAnsi="Century Gothic"/>
          <w:b/>
          <w:sz w:val="22"/>
          <w:szCs w:val="22"/>
        </w:rPr>
      </w:pPr>
    </w:p>
    <w:p w14:paraId="6D1D52F2" w14:textId="77777777" w:rsidR="00216A9D" w:rsidRDefault="00216A9D" w:rsidP="00417FA2">
      <w:pPr>
        <w:rPr>
          <w:rFonts w:ascii="Century Gothic" w:hAnsi="Century Gothic"/>
          <w:b/>
          <w:sz w:val="22"/>
          <w:szCs w:val="22"/>
        </w:rPr>
      </w:pPr>
      <w:r>
        <w:rPr>
          <w:rFonts w:ascii="Century Gothic" w:hAnsi="Century Gothic"/>
          <w:b/>
          <w:sz w:val="22"/>
          <w:szCs w:val="22"/>
        </w:rPr>
        <w:t>DMEA Franchise</w:t>
      </w:r>
      <w:r w:rsidR="008D63B7">
        <w:rPr>
          <w:rFonts w:ascii="Century Gothic" w:hAnsi="Century Gothic"/>
          <w:b/>
          <w:sz w:val="22"/>
          <w:szCs w:val="22"/>
        </w:rPr>
        <w:t xml:space="preserve"> 2</w:t>
      </w:r>
      <w:r w:rsidR="008D63B7" w:rsidRPr="008D63B7">
        <w:rPr>
          <w:rFonts w:ascii="Century Gothic" w:hAnsi="Century Gothic"/>
          <w:b/>
          <w:sz w:val="22"/>
          <w:szCs w:val="22"/>
          <w:vertAlign w:val="superscript"/>
        </w:rPr>
        <w:t>nd</w:t>
      </w:r>
      <w:r w:rsidR="008D63B7">
        <w:rPr>
          <w:rFonts w:ascii="Century Gothic" w:hAnsi="Century Gothic"/>
          <w:b/>
          <w:sz w:val="22"/>
          <w:szCs w:val="22"/>
        </w:rPr>
        <w:t xml:space="preserve"> Reading</w:t>
      </w:r>
      <w:r w:rsidR="00417FA2">
        <w:rPr>
          <w:rFonts w:ascii="Century Gothic" w:hAnsi="Century Gothic"/>
          <w:b/>
          <w:sz w:val="22"/>
          <w:szCs w:val="22"/>
        </w:rPr>
        <w:t xml:space="preserve"> </w:t>
      </w:r>
    </w:p>
    <w:p w14:paraId="190404D4" w14:textId="77777777" w:rsidR="00417FA2" w:rsidRPr="00E92557" w:rsidRDefault="008B19CE" w:rsidP="00417FA2">
      <w:pPr>
        <w:rPr>
          <w:rFonts w:ascii="Century Gothic" w:hAnsi="Century Gothic"/>
          <w:b/>
          <w:sz w:val="22"/>
          <w:szCs w:val="22"/>
        </w:rPr>
      </w:pPr>
      <w:r>
        <w:rPr>
          <w:rFonts w:ascii="Century Gothic" w:hAnsi="Century Gothic"/>
          <w:b/>
          <w:sz w:val="22"/>
          <w:szCs w:val="22"/>
        </w:rPr>
        <w:t xml:space="preserve">Wanda read the title of the Ordinance as the second reading.  Mike Tiedeman made a motion to adopt the DMEA franchise ordinance second reading.  Gill Saunders seconds the motion.  Passed </w:t>
      </w:r>
      <w:r w:rsidRPr="008B19CE">
        <w:rPr>
          <w:rFonts w:ascii="Century Gothic" w:hAnsi="Century Gothic"/>
          <w:b/>
          <w:sz w:val="22"/>
          <w:szCs w:val="22"/>
          <w:u w:val="single"/>
        </w:rPr>
        <w:t>X</w:t>
      </w:r>
    </w:p>
    <w:p w14:paraId="4A39F6AE" w14:textId="77777777" w:rsidR="00B20E50" w:rsidRDefault="00B20E50" w:rsidP="009675E1">
      <w:pPr>
        <w:rPr>
          <w:rFonts w:ascii="Century Gothic" w:hAnsi="Century Gothic"/>
          <w:b/>
          <w:sz w:val="22"/>
          <w:szCs w:val="22"/>
        </w:rPr>
      </w:pPr>
    </w:p>
    <w:p w14:paraId="2CB95DDC" w14:textId="77777777" w:rsidR="007369A2" w:rsidRPr="00C16342"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p>
    <w:p w14:paraId="5E5282EF" w14:textId="77777777" w:rsidR="00C16342" w:rsidRPr="00216A9D" w:rsidRDefault="00C16342" w:rsidP="00C16342">
      <w:pPr>
        <w:ind w:left="810"/>
        <w:rPr>
          <w:rFonts w:ascii="Century Gothic" w:hAnsi="Century Gothic"/>
          <w:sz w:val="22"/>
          <w:szCs w:val="22"/>
        </w:rPr>
      </w:pPr>
      <w:r>
        <w:rPr>
          <w:rFonts w:ascii="Century Gothic" w:hAnsi="Century Gothic"/>
          <w:b/>
          <w:sz w:val="22"/>
          <w:szCs w:val="22"/>
        </w:rPr>
        <w:t>Second Amendment declaration</w:t>
      </w:r>
      <w:r w:rsidR="00817397">
        <w:rPr>
          <w:rFonts w:ascii="Century Gothic" w:hAnsi="Century Gothic"/>
          <w:b/>
          <w:sz w:val="22"/>
          <w:szCs w:val="22"/>
        </w:rPr>
        <w:t xml:space="preserve"> Resolution 3</w:t>
      </w:r>
    </w:p>
    <w:p w14:paraId="1E75E5A4" w14:textId="111D7998" w:rsidR="00E21D66" w:rsidRPr="003D5EE2" w:rsidRDefault="00417FA2" w:rsidP="008639F4">
      <w:pPr>
        <w:ind w:left="720"/>
        <w:rPr>
          <w:rFonts w:ascii="Century Gothic" w:hAnsi="Century Gothic"/>
          <w:sz w:val="22"/>
          <w:szCs w:val="22"/>
        </w:rPr>
      </w:pPr>
      <w:r>
        <w:rPr>
          <w:rFonts w:ascii="Century Gothic" w:hAnsi="Century Gothic"/>
          <w:sz w:val="22"/>
          <w:szCs w:val="22"/>
        </w:rPr>
        <w:t>Motion</w:t>
      </w:r>
      <w:r w:rsidR="009B47EB">
        <w:rPr>
          <w:rFonts w:ascii="Century Gothic" w:hAnsi="Century Gothic"/>
          <w:sz w:val="22"/>
          <w:szCs w:val="22"/>
        </w:rPr>
        <w:t xml:space="preserve"> </w:t>
      </w:r>
      <w:r w:rsidR="0094417F">
        <w:rPr>
          <w:rFonts w:ascii="Century Gothic" w:hAnsi="Century Gothic"/>
          <w:sz w:val="22"/>
          <w:szCs w:val="22"/>
        </w:rPr>
        <w:t>Mike Tiedeman makes a motion to adopt Resolution 3, 2021 in support of the second amendment.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Second</w:t>
      </w:r>
      <w:r w:rsidR="0094417F">
        <w:rPr>
          <w:rFonts w:ascii="Century Gothic" w:hAnsi="Century Gothic"/>
          <w:sz w:val="22"/>
          <w:szCs w:val="22"/>
        </w:rPr>
        <w:t xml:space="preserve"> Gill Saunders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Passed</w:t>
      </w:r>
      <w:r w:rsidR="0094417F">
        <w:rPr>
          <w:rFonts w:ascii="Century Gothic" w:hAnsi="Century Gothic"/>
          <w:sz w:val="22"/>
          <w:szCs w:val="22"/>
        </w:rPr>
        <w:t xml:space="preserve"> </w:t>
      </w:r>
      <w:r w:rsidR="0094417F" w:rsidRPr="0094417F">
        <w:rPr>
          <w:rFonts w:ascii="Century Gothic" w:hAnsi="Century Gothic"/>
          <w:b/>
          <w:bCs/>
          <w:sz w:val="22"/>
          <w:szCs w:val="22"/>
          <w:u w:val="single"/>
        </w:rPr>
        <w:t>X</w:t>
      </w:r>
    </w:p>
    <w:p w14:paraId="10DC076B" w14:textId="1880B579" w:rsidR="0094417F" w:rsidRPr="0094417F" w:rsidRDefault="0094417F" w:rsidP="0094417F">
      <w:pPr>
        <w:pStyle w:val="ListParagraph"/>
        <w:ind w:left="810"/>
        <w:rPr>
          <w:rFonts w:ascii="Century Gothic" w:hAnsi="Century Gothic"/>
          <w:sz w:val="22"/>
          <w:szCs w:val="22"/>
        </w:rPr>
      </w:pPr>
      <w:r w:rsidRPr="008639F4">
        <w:rPr>
          <w:rFonts w:ascii="Century Gothic" w:hAnsi="Century Gothic"/>
          <w:b/>
          <w:bCs/>
          <w:sz w:val="22"/>
          <w:szCs w:val="22"/>
        </w:rPr>
        <w:t>Liz Heidick</w:t>
      </w:r>
      <w:r>
        <w:rPr>
          <w:rFonts w:ascii="Century Gothic" w:hAnsi="Century Gothic"/>
          <w:sz w:val="22"/>
          <w:szCs w:val="22"/>
        </w:rPr>
        <w:t xml:space="preserve"> with Needle Rock Mountain Realtor</w:t>
      </w:r>
      <w:r w:rsidR="008639F4">
        <w:rPr>
          <w:rFonts w:ascii="Century Gothic" w:hAnsi="Century Gothic"/>
          <w:sz w:val="22"/>
          <w:szCs w:val="22"/>
        </w:rPr>
        <w:t xml:space="preserve"> she reported that the people living on Dogwood with the RV and the mess on Brady </w:t>
      </w:r>
      <w:r w:rsidR="006C7095">
        <w:rPr>
          <w:rFonts w:ascii="Century Gothic" w:hAnsi="Century Gothic"/>
          <w:sz w:val="22"/>
          <w:szCs w:val="22"/>
        </w:rPr>
        <w:t>Todd’s</w:t>
      </w:r>
      <w:r w:rsidR="008639F4">
        <w:rPr>
          <w:rFonts w:ascii="Century Gothic" w:hAnsi="Century Gothic"/>
          <w:sz w:val="22"/>
          <w:szCs w:val="22"/>
        </w:rPr>
        <w:t xml:space="preserve"> property are squatters and that Brady has asked them to remove </w:t>
      </w:r>
      <w:r w:rsidR="006C7095">
        <w:rPr>
          <w:rFonts w:ascii="Century Gothic" w:hAnsi="Century Gothic"/>
          <w:sz w:val="22"/>
          <w:szCs w:val="22"/>
        </w:rPr>
        <w:t>all</w:t>
      </w:r>
      <w:r w:rsidR="008639F4">
        <w:rPr>
          <w:rFonts w:ascii="Century Gothic" w:hAnsi="Century Gothic"/>
          <w:sz w:val="22"/>
          <w:szCs w:val="22"/>
        </w:rPr>
        <w:t xml:space="preserve"> the junk and get off the property.  They also took photos of the property after Chris Crawford surveyed it.  If they </w:t>
      </w:r>
      <w:r w:rsidR="006C7095">
        <w:rPr>
          <w:rFonts w:ascii="Century Gothic" w:hAnsi="Century Gothic"/>
          <w:sz w:val="22"/>
          <w:szCs w:val="22"/>
        </w:rPr>
        <w:t>have not</w:t>
      </w:r>
      <w:r w:rsidR="008639F4">
        <w:rPr>
          <w:rFonts w:ascii="Century Gothic" w:hAnsi="Century Gothic"/>
          <w:sz w:val="22"/>
          <w:szCs w:val="22"/>
        </w:rPr>
        <w:t xml:space="preserve"> started making a dent in the mess by Monday April 26, Brady will get the law involved.  Liz also asked </w:t>
      </w:r>
      <w:r>
        <w:rPr>
          <w:rFonts w:ascii="Century Gothic" w:hAnsi="Century Gothic"/>
          <w:sz w:val="22"/>
          <w:szCs w:val="22"/>
        </w:rPr>
        <w:t xml:space="preserve">the council </w:t>
      </w:r>
      <w:r w:rsidR="006C7095">
        <w:rPr>
          <w:rFonts w:ascii="Century Gothic" w:hAnsi="Century Gothic"/>
          <w:sz w:val="22"/>
          <w:szCs w:val="22"/>
        </w:rPr>
        <w:t>for permission</w:t>
      </w:r>
      <w:r>
        <w:rPr>
          <w:rFonts w:ascii="Century Gothic" w:hAnsi="Century Gothic"/>
          <w:sz w:val="22"/>
          <w:szCs w:val="22"/>
        </w:rPr>
        <w:t xml:space="preserve"> to sell one lot on C street</w:t>
      </w:r>
      <w:r w:rsidR="008639F4">
        <w:rPr>
          <w:rFonts w:ascii="Century Gothic" w:hAnsi="Century Gothic"/>
          <w:sz w:val="22"/>
          <w:szCs w:val="22"/>
        </w:rPr>
        <w:t xml:space="preserve"> which is adjacent to the Kinders at 182 Dogwood. (Map </w:t>
      </w:r>
      <w:r w:rsidR="006C7095">
        <w:rPr>
          <w:rFonts w:ascii="Century Gothic" w:hAnsi="Century Gothic"/>
          <w:sz w:val="22"/>
          <w:szCs w:val="22"/>
        </w:rPr>
        <w:t>attached) Lot</w:t>
      </w:r>
      <w:r w:rsidR="008639F4">
        <w:rPr>
          <w:rFonts w:ascii="Century Gothic" w:hAnsi="Century Gothic"/>
          <w:sz w:val="22"/>
          <w:szCs w:val="22"/>
        </w:rPr>
        <w:t xml:space="preserve"> #4.  Gill Saunders makes motion that the Town of Crawford allow the Kinders to buy lot 4.  Jeff Peed seconds the motion.  Passed </w:t>
      </w:r>
      <w:r w:rsidR="008639F4" w:rsidRPr="0094417F">
        <w:rPr>
          <w:rFonts w:ascii="Century Gothic" w:hAnsi="Century Gothic"/>
          <w:b/>
          <w:bCs/>
          <w:sz w:val="22"/>
          <w:szCs w:val="22"/>
          <w:u w:val="single"/>
        </w:rPr>
        <w:t>X</w:t>
      </w:r>
    </w:p>
    <w:p w14:paraId="2BF77DC0" w14:textId="769A19C8"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509FF8EE" w14:textId="77777777" w:rsidR="00B20E50" w:rsidRDefault="00B20E50" w:rsidP="00B20E50">
      <w:pPr>
        <w:rPr>
          <w:rFonts w:ascii="Century Gothic" w:hAnsi="Century Gothic"/>
          <w:b/>
          <w:sz w:val="22"/>
          <w:szCs w:val="22"/>
        </w:rPr>
      </w:pPr>
    </w:p>
    <w:p w14:paraId="241D958F" w14:textId="547987A9"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8639F4">
        <w:rPr>
          <w:rFonts w:ascii="Century Gothic" w:hAnsi="Century Gothic"/>
          <w:sz w:val="22"/>
          <w:szCs w:val="22"/>
        </w:rPr>
        <w:t xml:space="preserve"> Bruce Bair – Crack seal complete for this year north </w:t>
      </w:r>
      <w:r w:rsidR="00AE5F18">
        <w:rPr>
          <w:rFonts w:ascii="Century Gothic" w:hAnsi="Century Gothic"/>
          <w:sz w:val="22"/>
          <w:szCs w:val="22"/>
        </w:rPr>
        <w:t xml:space="preserve">part of Town was done.  Town can only afford a small section at a time each year and he tries to do a different section each year, but it varies depending on the condition of all the streets.  Water is doing fine but Bruce does have concerns and will be asking people to fix leaks and conserve water.  He will hire a contractor to dig up a leak above the Gibbs Mobile home Park.  He tested the water that is running into the pit and it did have detectable traces of chlorine, so he believes it is a water main leaking.  Bruce also brought up the subject regarding the potential RV park and just wanted the council to be aware that they did find they sewer tap for that property and that he has some concerns regarding the proposal given to the council by Elise Wages.  He would like to have more clarification before they grant them a variance for an RV park.  He would like to know what </w:t>
      </w:r>
      <w:r w:rsidR="006C7095">
        <w:rPr>
          <w:rFonts w:ascii="Century Gothic" w:hAnsi="Century Gothic"/>
          <w:sz w:val="22"/>
          <w:szCs w:val="22"/>
        </w:rPr>
        <w:t>long-term</w:t>
      </w:r>
      <w:r w:rsidR="00AE5F18">
        <w:rPr>
          <w:rFonts w:ascii="Century Gothic" w:hAnsi="Century Gothic"/>
          <w:sz w:val="22"/>
          <w:szCs w:val="22"/>
        </w:rPr>
        <w:t xml:space="preserve"> means.  He also wants to find out what the rates should be for water and </w:t>
      </w:r>
      <w:r w:rsidR="006C7095">
        <w:rPr>
          <w:rFonts w:ascii="Century Gothic" w:hAnsi="Century Gothic"/>
          <w:sz w:val="22"/>
          <w:szCs w:val="22"/>
        </w:rPr>
        <w:t>wastewater</w:t>
      </w:r>
      <w:r w:rsidR="00AE5F18">
        <w:rPr>
          <w:rFonts w:ascii="Century Gothic" w:hAnsi="Century Gothic"/>
          <w:sz w:val="22"/>
          <w:szCs w:val="22"/>
        </w:rPr>
        <w:t xml:space="preserve"> for the RV </w:t>
      </w:r>
      <w:r w:rsidR="006C7095">
        <w:rPr>
          <w:rFonts w:ascii="Century Gothic" w:hAnsi="Century Gothic"/>
          <w:sz w:val="22"/>
          <w:szCs w:val="22"/>
        </w:rPr>
        <w:t>park,</w:t>
      </w:r>
      <w:r w:rsidR="00AE5F18">
        <w:rPr>
          <w:rFonts w:ascii="Century Gothic" w:hAnsi="Century Gothic"/>
          <w:sz w:val="22"/>
          <w:szCs w:val="22"/>
        </w:rPr>
        <w:t xml:space="preserve"> but he will be working with the Town engineer to figure that out.  Also, will they be operating </w:t>
      </w:r>
      <w:r w:rsidR="006C7095">
        <w:rPr>
          <w:rFonts w:ascii="Century Gothic" w:hAnsi="Century Gothic"/>
          <w:sz w:val="22"/>
          <w:szCs w:val="22"/>
        </w:rPr>
        <w:t>year-round</w:t>
      </w:r>
      <w:r w:rsidR="00AE5F18">
        <w:rPr>
          <w:rFonts w:ascii="Century Gothic" w:hAnsi="Century Gothic"/>
          <w:sz w:val="22"/>
          <w:szCs w:val="22"/>
        </w:rPr>
        <w:t xml:space="preserve"> and how will the water keep from freezing.  </w:t>
      </w:r>
      <w:r w:rsidR="00F0672C">
        <w:rPr>
          <w:rFonts w:ascii="Century Gothic" w:hAnsi="Century Gothic"/>
          <w:sz w:val="22"/>
          <w:szCs w:val="22"/>
        </w:rPr>
        <w:t xml:space="preserve">They did get the survey done and now they are working on a site plan.  Cally will check on the county regs for RV parks.  </w:t>
      </w:r>
    </w:p>
    <w:p w14:paraId="3542A149" w14:textId="1282E8C6" w:rsidR="00F0672C" w:rsidRDefault="00F0672C" w:rsidP="00F0672C">
      <w:pPr>
        <w:ind w:left="1080"/>
        <w:rPr>
          <w:rFonts w:ascii="Century Gothic" w:hAnsi="Century Gothic"/>
          <w:sz w:val="22"/>
          <w:szCs w:val="22"/>
        </w:rPr>
      </w:pPr>
      <w:r>
        <w:rPr>
          <w:rFonts w:ascii="Century Gothic" w:hAnsi="Century Gothic"/>
          <w:sz w:val="22"/>
          <w:szCs w:val="22"/>
        </w:rPr>
        <w:t xml:space="preserve">Public works got </w:t>
      </w:r>
      <w:r w:rsidR="006C7095">
        <w:rPr>
          <w:rFonts w:ascii="Century Gothic" w:hAnsi="Century Gothic"/>
          <w:sz w:val="22"/>
          <w:szCs w:val="22"/>
        </w:rPr>
        <w:t>Highway</w:t>
      </w:r>
      <w:r>
        <w:rPr>
          <w:rFonts w:ascii="Century Gothic" w:hAnsi="Century Gothic"/>
          <w:sz w:val="22"/>
          <w:szCs w:val="22"/>
        </w:rPr>
        <w:t xml:space="preserve"> signs installed and they are working and Cally got them insured.  Bruce has ordered a water fountain that he will be installing in the front of the building.  Cally added that the fountain can be seen by the camera’s and that it was paid for with </w:t>
      </w:r>
      <w:r>
        <w:rPr>
          <w:rFonts w:ascii="Century Gothic" w:hAnsi="Century Gothic"/>
          <w:sz w:val="22"/>
          <w:szCs w:val="22"/>
        </w:rPr>
        <w:lastRenderedPageBreak/>
        <w:t>covid funds.  Bruce is planning to hire someone to install the fountain with the left over covid money.</w:t>
      </w:r>
    </w:p>
    <w:p w14:paraId="3C00617A" w14:textId="592EC8D1" w:rsidR="00F0672C" w:rsidRPr="00D06A7E" w:rsidRDefault="00F0672C" w:rsidP="00F0672C">
      <w:pPr>
        <w:ind w:left="1080"/>
        <w:rPr>
          <w:rFonts w:ascii="Century Gothic" w:hAnsi="Century Gothic"/>
          <w:sz w:val="22"/>
          <w:szCs w:val="22"/>
        </w:rPr>
      </w:pPr>
      <w:r>
        <w:rPr>
          <w:rFonts w:ascii="Century Gothic" w:hAnsi="Century Gothic"/>
          <w:sz w:val="22"/>
          <w:szCs w:val="22"/>
        </w:rPr>
        <w:t xml:space="preserve">Bruce will be getting a tree from the nursery in Paonia.  He and Alan have been working on the irrigation to the tree.  </w:t>
      </w:r>
    </w:p>
    <w:p w14:paraId="1DFF5349" w14:textId="25AF10E5"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F0672C">
        <w:rPr>
          <w:rFonts w:ascii="Century Gothic" w:hAnsi="Century Gothic"/>
          <w:sz w:val="22"/>
          <w:szCs w:val="22"/>
        </w:rPr>
        <w:t xml:space="preserve"> Mike Tiedeman does not like the new signs he says jokingly!  But added they are great and that he appreciates having them.  Jeff Peed asks if the water dispenser is done, and Bruce replied that it would be after pioneer days. </w:t>
      </w:r>
    </w:p>
    <w:p w14:paraId="672AE42B" w14:textId="162BF9A6"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F92778">
        <w:rPr>
          <w:rFonts w:ascii="Century Gothic" w:hAnsi="Century Gothic"/>
          <w:sz w:val="22"/>
          <w:szCs w:val="22"/>
        </w:rPr>
        <w:t xml:space="preserve"> Cally attended the conference last week online and she learn a lot of things that will help her and make things easier.  She added that we will need some software updates to continue to have support and to be able to use the billing software.  </w:t>
      </w:r>
    </w:p>
    <w:p w14:paraId="30151897" w14:textId="29815974" w:rsidR="00F92778" w:rsidRDefault="00F92778" w:rsidP="00B20E50">
      <w:pPr>
        <w:numPr>
          <w:ilvl w:val="0"/>
          <w:numId w:val="5"/>
        </w:numPr>
        <w:rPr>
          <w:rFonts w:ascii="Century Gothic" w:hAnsi="Century Gothic"/>
          <w:sz w:val="22"/>
          <w:szCs w:val="22"/>
        </w:rPr>
      </w:pPr>
      <w:r>
        <w:rPr>
          <w:rFonts w:ascii="Century Gothic" w:hAnsi="Century Gothic"/>
          <w:sz w:val="22"/>
          <w:szCs w:val="22"/>
        </w:rPr>
        <w:t xml:space="preserve">Bruce asked the council if Drew could use the backhoe to dig something out for the Ambulance, or if not could Mike or Ralph do it.  The council did not think that was a good idea.  If you do for one you have to do for </w:t>
      </w:r>
      <w:r w:rsidR="006C7095">
        <w:rPr>
          <w:rFonts w:ascii="Century Gothic" w:hAnsi="Century Gothic"/>
          <w:sz w:val="22"/>
          <w:szCs w:val="22"/>
        </w:rPr>
        <w:t>all,</w:t>
      </w:r>
      <w:r>
        <w:rPr>
          <w:rFonts w:ascii="Century Gothic" w:hAnsi="Century Gothic"/>
          <w:sz w:val="22"/>
          <w:szCs w:val="22"/>
        </w:rPr>
        <w:t xml:space="preserve"> and the Town can not do that.  Bruce also mentioned that Ester at the Crawford school was wanting to maintain some of the trails above the school, Ralph said that they property is now owned by Rudy Sorrells and they would have to ask him.  Also, Cami is on spring break and she is working on the school signs that will be place in town so people will know </w:t>
      </w:r>
      <w:r w:rsidR="006C7095">
        <w:rPr>
          <w:rFonts w:ascii="Century Gothic" w:hAnsi="Century Gothic"/>
          <w:sz w:val="22"/>
          <w:szCs w:val="22"/>
        </w:rPr>
        <w:t>that Crawford</w:t>
      </w:r>
      <w:r>
        <w:rPr>
          <w:rFonts w:ascii="Century Gothic" w:hAnsi="Century Gothic"/>
          <w:sz w:val="22"/>
          <w:szCs w:val="22"/>
        </w:rPr>
        <w:t xml:space="preserve"> school is a public school.</w:t>
      </w:r>
    </w:p>
    <w:p w14:paraId="532ECEB4" w14:textId="0FB0B22D" w:rsidR="00F92778" w:rsidRPr="00D06A7E" w:rsidRDefault="00F92778" w:rsidP="00B20E50">
      <w:pPr>
        <w:numPr>
          <w:ilvl w:val="0"/>
          <w:numId w:val="5"/>
        </w:numPr>
        <w:rPr>
          <w:rFonts w:ascii="Century Gothic" w:hAnsi="Century Gothic"/>
          <w:sz w:val="22"/>
          <w:szCs w:val="22"/>
        </w:rPr>
      </w:pPr>
      <w:r>
        <w:rPr>
          <w:rFonts w:ascii="Century Gothic" w:hAnsi="Century Gothic"/>
          <w:sz w:val="22"/>
          <w:szCs w:val="22"/>
        </w:rPr>
        <w:t xml:space="preserve">Wanda told the trustees that if they have questions regarding the rules and the sunshine law, that they need to ask her, and not ask Cally and Bruce because that is not their job.  </w:t>
      </w:r>
      <w:r w:rsidR="006C19C1">
        <w:rPr>
          <w:rFonts w:ascii="Century Gothic" w:hAnsi="Century Gothic"/>
          <w:sz w:val="22"/>
          <w:szCs w:val="22"/>
        </w:rPr>
        <w:t xml:space="preserve">Also, told them that a quorum did not have anything to do with the sunshine law and that the situation where Chris set up a meeting at Laska’s property was not something he should </w:t>
      </w:r>
      <w:r w:rsidR="006C7095">
        <w:rPr>
          <w:rFonts w:ascii="Century Gothic" w:hAnsi="Century Gothic"/>
          <w:sz w:val="22"/>
          <w:szCs w:val="22"/>
        </w:rPr>
        <w:t>have</w:t>
      </w:r>
      <w:r w:rsidR="006C19C1">
        <w:rPr>
          <w:rFonts w:ascii="Century Gothic" w:hAnsi="Century Gothic"/>
          <w:sz w:val="22"/>
          <w:szCs w:val="22"/>
        </w:rPr>
        <w:t xml:space="preserve"> done.</w:t>
      </w:r>
    </w:p>
    <w:p w14:paraId="73803EDA" w14:textId="21A1D19A"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6C19C1">
        <w:rPr>
          <w:rFonts w:ascii="Century Gothic" w:hAnsi="Century Gothic"/>
          <w:sz w:val="22"/>
          <w:szCs w:val="22"/>
        </w:rPr>
        <w:t xml:space="preserve"> Next meeting will be May 5</w:t>
      </w:r>
      <w:r w:rsidR="006C19C1" w:rsidRPr="006C19C1">
        <w:rPr>
          <w:rFonts w:ascii="Century Gothic" w:hAnsi="Century Gothic"/>
          <w:sz w:val="22"/>
          <w:szCs w:val="22"/>
          <w:vertAlign w:val="superscript"/>
        </w:rPr>
        <w:t>th</w:t>
      </w:r>
      <w:r w:rsidR="006C19C1">
        <w:rPr>
          <w:rFonts w:ascii="Century Gothic" w:hAnsi="Century Gothic"/>
          <w:sz w:val="22"/>
          <w:szCs w:val="22"/>
        </w:rPr>
        <w:t xml:space="preserve"> and Nathan Sponseller would like to address the board at that time.  </w:t>
      </w:r>
    </w:p>
    <w:p w14:paraId="24C834AF" w14:textId="2F99D971" w:rsidR="008639F4" w:rsidRDefault="008639F4" w:rsidP="00B20E50">
      <w:pPr>
        <w:rPr>
          <w:rFonts w:ascii="Century Gothic" w:hAnsi="Century Gothic"/>
          <w:b/>
          <w:sz w:val="22"/>
          <w:szCs w:val="22"/>
        </w:rPr>
      </w:pPr>
    </w:p>
    <w:p w14:paraId="3C37A2E9" w14:textId="1607B619" w:rsidR="008639F4" w:rsidRDefault="008639F4" w:rsidP="00B20E50">
      <w:pPr>
        <w:rPr>
          <w:rFonts w:ascii="Century Gothic" w:hAnsi="Century Gothic"/>
          <w:b/>
          <w:sz w:val="22"/>
          <w:szCs w:val="22"/>
        </w:rPr>
      </w:pPr>
    </w:p>
    <w:p w14:paraId="60F0AEC9" w14:textId="77777777"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p>
    <w:p w14:paraId="0C6E2DBD" w14:textId="5B385A3A"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6C19C1">
        <w:rPr>
          <w:rFonts w:ascii="Century Gothic" w:hAnsi="Century Gothic"/>
          <w:b/>
          <w:sz w:val="22"/>
          <w:szCs w:val="22"/>
        </w:rPr>
        <w:t xml:space="preserve"> 9:00pm</w:t>
      </w:r>
      <w:r w:rsidR="00000778">
        <w:rPr>
          <w:rFonts w:ascii="Century Gothic" w:hAnsi="Century Gothic"/>
          <w:b/>
          <w:sz w:val="22"/>
          <w:szCs w:val="22"/>
        </w:rPr>
        <w:t xml:space="preserve"> </w:t>
      </w:r>
    </w:p>
    <w:p w14:paraId="79DD6188" w14:textId="77777777" w:rsidR="00B20E50" w:rsidRDefault="00B20E50" w:rsidP="00B20E50">
      <w:pPr>
        <w:rPr>
          <w:rFonts w:ascii="Century Gothic" w:hAnsi="Century Gothic"/>
          <w:b/>
          <w:sz w:val="22"/>
          <w:szCs w:val="22"/>
        </w:rPr>
      </w:pPr>
    </w:p>
    <w:p w14:paraId="3CF38F40"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0379" w14:textId="77777777" w:rsidR="008630B8" w:rsidRDefault="008630B8" w:rsidP="00DF7C62">
      <w:r>
        <w:separator/>
      </w:r>
    </w:p>
  </w:endnote>
  <w:endnote w:type="continuationSeparator" w:id="0">
    <w:p w14:paraId="1C612BF9" w14:textId="77777777" w:rsidR="008630B8" w:rsidRDefault="008630B8"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160"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5E9B"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74C13D71"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9BE"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09F5" w14:textId="77777777" w:rsidR="008630B8" w:rsidRDefault="008630B8" w:rsidP="00DF7C62">
      <w:r>
        <w:separator/>
      </w:r>
    </w:p>
  </w:footnote>
  <w:footnote w:type="continuationSeparator" w:id="0">
    <w:p w14:paraId="32A37D5F" w14:textId="77777777" w:rsidR="008630B8" w:rsidRDefault="008630B8"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74FD"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C7BE"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F39EB07" wp14:editId="5BFA459B">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37FB8D3B"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865D5AB"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05C2D4AC"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1E656BE8"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760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60F"/>
    <w:rsid w:val="00000778"/>
    <w:rsid w:val="000009F3"/>
    <w:rsid w:val="00013087"/>
    <w:rsid w:val="00017903"/>
    <w:rsid w:val="00024473"/>
    <w:rsid w:val="00076664"/>
    <w:rsid w:val="0009461C"/>
    <w:rsid w:val="000A5C63"/>
    <w:rsid w:val="000A7DCF"/>
    <w:rsid w:val="000B2CC4"/>
    <w:rsid w:val="000B73AE"/>
    <w:rsid w:val="000C1A49"/>
    <w:rsid w:val="000C2B6C"/>
    <w:rsid w:val="000F302E"/>
    <w:rsid w:val="00101124"/>
    <w:rsid w:val="001060B3"/>
    <w:rsid w:val="0012456D"/>
    <w:rsid w:val="001271F9"/>
    <w:rsid w:val="001475D2"/>
    <w:rsid w:val="00151D5C"/>
    <w:rsid w:val="001645C9"/>
    <w:rsid w:val="00176E01"/>
    <w:rsid w:val="00186B67"/>
    <w:rsid w:val="001A6FE8"/>
    <w:rsid w:val="001B1ED1"/>
    <w:rsid w:val="001B66FC"/>
    <w:rsid w:val="001B7865"/>
    <w:rsid w:val="001C72C1"/>
    <w:rsid w:val="001C732B"/>
    <w:rsid w:val="001D5F35"/>
    <w:rsid w:val="001F781B"/>
    <w:rsid w:val="00203984"/>
    <w:rsid w:val="002054F3"/>
    <w:rsid w:val="00210024"/>
    <w:rsid w:val="0021615C"/>
    <w:rsid w:val="00216A9D"/>
    <w:rsid w:val="00225BF3"/>
    <w:rsid w:val="002260A3"/>
    <w:rsid w:val="0023495A"/>
    <w:rsid w:val="00245F86"/>
    <w:rsid w:val="00270C51"/>
    <w:rsid w:val="00291470"/>
    <w:rsid w:val="002920D1"/>
    <w:rsid w:val="00292A18"/>
    <w:rsid w:val="002A1F9C"/>
    <w:rsid w:val="002B1BC9"/>
    <w:rsid w:val="002C4FE6"/>
    <w:rsid w:val="002D10CB"/>
    <w:rsid w:val="002D3DE6"/>
    <w:rsid w:val="002E2CB5"/>
    <w:rsid w:val="002F0806"/>
    <w:rsid w:val="002F0A5D"/>
    <w:rsid w:val="002F3025"/>
    <w:rsid w:val="00346E35"/>
    <w:rsid w:val="00353CF3"/>
    <w:rsid w:val="00365447"/>
    <w:rsid w:val="003710E6"/>
    <w:rsid w:val="0037189F"/>
    <w:rsid w:val="00375414"/>
    <w:rsid w:val="00377032"/>
    <w:rsid w:val="003825A7"/>
    <w:rsid w:val="00397BD0"/>
    <w:rsid w:val="003A2551"/>
    <w:rsid w:val="003A74A9"/>
    <w:rsid w:val="003D5EE2"/>
    <w:rsid w:val="003D6B2E"/>
    <w:rsid w:val="003E12AF"/>
    <w:rsid w:val="003E3668"/>
    <w:rsid w:val="003E7C8C"/>
    <w:rsid w:val="00407DC0"/>
    <w:rsid w:val="0041506D"/>
    <w:rsid w:val="00417FA2"/>
    <w:rsid w:val="00420E06"/>
    <w:rsid w:val="004232C9"/>
    <w:rsid w:val="00433DAA"/>
    <w:rsid w:val="00444606"/>
    <w:rsid w:val="0045095A"/>
    <w:rsid w:val="00454BD4"/>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52DDB"/>
    <w:rsid w:val="00567D2D"/>
    <w:rsid w:val="005909AD"/>
    <w:rsid w:val="0059300B"/>
    <w:rsid w:val="005931EB"/>
    <w:rsid w:val="005965DC"/>
    <w:rsid w:val="005A26F1"/>
    <w:rsid w:val="005A675A"/>
    <w:rsid w:val="005B4F0F"/>
    <w:rsid w:val="005C0CB5"/>
    <w:rsid w:val="005E2ECB"/>
    <w:rsid w:val="005F0175"/>
    <w:rsid w:val="005F5B7E"/>
    <w:rsid w:val="006071AF"/>
    <w:rsid w:val="00613750"/>
    <w:rsid w:val="00622D19"/>
    <w:rsid w:val="00625AF6"/>
    <w:rsid w:val="00632980"/>
    <w:rsid w:val="00646CCA"/>
    <w:rsid w:val="00674555"/>
    <w:rsid w:val="00682096"/>
    <w:rsid w:val="00683E12"/>
    <w:rsid w:val="00687AD4"/>
    <w:rsid w:val="006B0028"/>
    <w:rsid w:val="006C19C1"/>
    <w:rsid w:val="006C1CAB"/>
    <w:rsid w:val="006C7095"/>
    <w:rsid w:val="006C7F1C"/>
    <w:rsid w:val="006D40A0"/>
    <w:rsid w:val="006E29E3"/>
    <w:rsid w:val="006F62A2"/>
    <w:rsid w:val="006F66D9"/>
    <w:rsid w:val="00700259"/>
    <w:rsid w:val="00725FC8"/>
    <w:rsid w:val="00730169"/>
    <w:rsid w:val="007349B5"/>
    <w:rsid w:val="007369A2"/>
    <w:rsid w:val="007372D5"/>
    <w:rsid w:val="007633EB"/>
    <w:rsid w:val="007649FE"/>
    <w:rsid w:val="00785E2B"/>
    <w:rsid w:val="0078603D"/>
    <w:rsid w:val="007A00DA"/>
    <w:rsid w:val="007C67CA"/>
    <w:rsid w:val="007D0628"/>
    <w:rsid w:val="0080782E"/>
    <w:rsid w:val="00817397"/>
    <w:rsid w:val="0082113C"/>
    <w:rsid w:val="008235FC"/>
    <w:rsid w:val="00824AE1"/>
    <w:rsid w:val="0083112F"/>
    <w:rsid w:val="00842008"/>
    <w:rsid w:val="00853D0B"/>
    <w:rsid w:val="008630B8"/>
    <w:rsid w:val="008639F4"/>
    <w:rsid w:val="008652F2"/>
    <w:rsid w:val="00865CDB"/>
    <w:rsid w:val="00873288"/>
    <w:rsid w:val="008766FD"/>
    <w:rsid w:val="008813F6"/>
    <w:rsid w:val="00891BAD"/>
    <w:rsid w:val="0089746E"/>
    <w:rsid w:val="008B19CE"/>
    <w:rsid w:val="008B42A0"/>
    <w:rsid w:val="008B467B"/>
    <w:rsid w:val="008C5BAB"/>
    <w:rsid w:val="008D63B7"/>
    <w:rsid w:val="008D6854"/>
    <w:rsid w:val="008E7EBB"/>
    <w:rsid w:val="008F1A72"/>
    <w:rsid w:val="008F4AEF"/>
    <w:rsid w:val="00900DD5"/>
    <w:rsid w:val="00904866"/>
    <w:rsid w:val="00904945"/>
    <w:rsid w:val="00912715"/>
    <w:rsid w:val="0091493C"/>
    <w:rsid w:val="00923408"/>
    <w:rsid w:val="00927A49"/>
    <w:rsid w:val="00937B17"/>
    <w:rsid w:val="0094037B"/>
    <w:rsid w:val="009424CB"/>
    <w:rsid w:val="0094417F"/>
    <w:rsid w:val="00954FA4"/>
    <w:rsid w:val="009654A4"/>
    <w:rsid w:val="009675E1"/>
    <w:rsid w:val="00974050"/>
    <w:rsid w:val="009A338D"/>
    <w:rsid w:val="009A445E"/>
    <w:rsid w:val="009A54FC"/>
    <w:rsid w:val="009B321C"/>
    <w:rsid w:val="009B47EB"/>
    <w:rsid w:val="009B706E"/>
    <w:rsid w:val="009D6508"/>
    <w:rsid w:val="009D707E"/>
    <w:rsid w:val="009E2F91"/>
    <w:rsid w:val="009E6FD0"/>
    <w:rsid w:val="009F27AF"/>
    <w:rsid w:val="009F3EB5"/>
    <w:rsid w:val="009F3F4A"/>
    <w:rsid w:val="009F5930"/>
    <w:rsid w:val="00A05316"/>
    <w:rsid w:val="00A15FAD"/>
    <w:rsid w:val="00A23C82"/>
    <w:rsid w:val="00A30EE2"/>
    <w:rsid w:val="00A40503"/>
    <w:rsid w:val="00A47CDE"/>
    <w:rsid w:val="00A57DE6"/>
    <w:rsid w:val="00A6460E"/>
    <w:rsid w:val="00A67A65"/>
    <w:rsid w:val="00A7666E"/>
    <w:rsid w:val="00A80C5B"/>
    <w:rsid w:val="00A87E13"/>
    <w:rsid w:val="00A94EF6"/>
    <w:rsid w:val="00A95D65"/>
    <w:rsid w:val="00AB1869"/>
    <w:rsid w:val="00AD343D"/>
    <w:rsid w:val="00AE4218"/>
    <w:rsid w:val="00AE5F18"/>
    <w:rsid w:val="00B13A20"/>
    <w:rsid w:val="00B20E50"/>
    <w:rsid w:val="00B21906"/>
    <w:rsid w:val="00B31CE2"/>
    <w:rsid w:val="00B42670"/>
    <w:rsid w:val="00B5363E"/>
    <w:rsid w:val="00B63E1C"/>
    <w:rsid w:val="00B63EB7"/>
    <w:rsid w:val="00B6475B"/>
    <w:rsid w:val="00B74505"/>
    <w:rsid w:val="00B8645E"/>
    <w:rsid w:val="00B8646A"/>
    <w:rsid w:val="00BA08AE"/>
    <w:rsid w:val="00BB219E"/>
    <w:rsid w:val="00BB2741"/>
    <w:rsid w:val="00BB733D"/>
    <w:rsid w:val="00BC4F10"/>
    <w:rsid w:val="00BC525B"/>
    <w:rsid w:val="00BD5E05"/>
    <w:rsid w:val="00BE7526"/>
    <w:rsid w:val="00BF6179"/>
    <w:rsid w:val="00C01EA9"/>
    <w:rsid w:val="00C16342"/>
    <w:rsid w:val="00C23C51"/>
    <w:rsid w:val="00C24709"/>
    <w:rsid w:val="00C303EF"/>
    <w:rsid w:val="00C3520F"/>
    <w:rsid w:val="00C50D16"/>
    <w:rsid w:val="00C67AE1"/>
    <w:rsid w:val="00C7544A"/>
    <w:rsid w:val="00C77292"/>
    <w:rsid w:val="00C92855"/>
    <w:rsid w:val="00CA402B"/>
    <w:rsid w:val="00CB533D"/>
    <w:rsid w:val="00CC059E"/>
    <w:rsid w:val="00CC5876"/>
    <w:rsid w:val="00CD49CE"/>
    <w:rsid w:val="00CD5DBF"/>
    <w:rsid w:val="00CE4030"/>
    <w:rsid w:val="00CE5F7A"/>
    <w:rsid w:val="00D13F5F"/>
    <w:rsid w:val="00D339D6"/>
    <w:rsid w:val="00D409E6"/>
    <w:rsid w:val="00D438FD"/>
    <w:rsid w:val="00D72043"/>
    <w:rsid w:val="00D72F36"/>
    <w:rsid w:val="00D7303C"/>
    <w:rsid w:val="00DA5F45"/>
    <w:rsid w:val="00DB4C75"/>
    <w:rsid w:val="00DB4D4B"/>
    <w:rsid w:val="00DE37E9"/>
    <w:rsid w:val="00DE6C26"/>
    <w:rsid w:val="00DF7C62"/>
    <w:rsid w:val="00E02E6F"/>
    <w:rsid w:val="00E13919"/>
    <w:rsid w:val="00E13C90"/>
    <w:rsid w:val="00E13E8A"/>
    <w:rsid w:val="00E21D66"/>
    <w:rsid w:val="00E27535"/>
    <w:rsid w:val="00E32134"/>
    <w:rsid w:val="00E332AD"/>
    <w:rsid w:val="00E37FD2"/>
    <w:rsid w:val="00E653F0"/>
    <w:rsid w:val="00E71491"/>
    <w:rsid w:val="00E74645"/>
    <w:rsid w:val="00E832C9"/>
    <w:rsid w:val="00E8560F"/>
    <w:rsid w:val="00E92557"/>
    <w:rsid w:val="00EB01BC"/>
    <w:rsid w:val="00EB2440"/>
    <w:rsid w:val="00EC3514"/>
    <w:rsid w:val="00EC5BD5"/>
    <w:rsid w:val="00F04D99"/>
    <w:rsid w:val="00F0672C"/>
    <w:rsid w:val="00F06EB2"/>
    <w:rsid w:val="00F13667"/>
    <w:rsid w:val="00F4294D"/>
    <w:rsid w:val="00F44DBA"/>
    <w:rsid w:val="00F678E9"/>
    <w:rsid w:val="00F85D64"/>
    <w:rsid w:val="00F8744B"/>
    <w:rsid w:val="00F92778"/>
    <w:rsid w:val="00F95031"/>
    <w:rsid w:val="00FA0CE1"/>
    <w:rsid w:val="00FA1C0B"/>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9E7E"/>
  <w15:docId w15:val="{A7AAD2E2-43A2-4046-AE76-5AA3D8A2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F2340-1269-4190-BCF5-1C8EA2C5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8</cp:revision>
  <cp:lastPrinted>2021-04-01T17:26:00Z</cp:lastPrinted>
  <dcterms:created xsi:type="dcterms:W3CDTF">2021-04-22T14:59:00Z</dcterms:created>
  <dcterms:modified xsi:type="dcterms:W3CDTF">2021-05-06T21:31:00Z</dcterms:modified>
</cp:coreProperties>
</file>